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48C6" w:rsidRDefault="001148C6">
      <w:bookmarkStart w:id="0" w:name="_GoBack"/>
      <w:bookmarkEnd w:id="0"/>
    </w:p>
    <w:tbl>
      <w:tblPr>
        <w:tblStyle w:val="a"/>
        <w:tblW w:w="10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409"/>
        <w:gridCol w:w="97"/>
        <w:gridCol w:w="2664"/>
        <w:gridCol w:w="729"/>
        <w:gridCol w:w="325"/>
        <w:gridCol w:w="260"/>
        <w:gridCol w:w="2816"/>
        <w:gridCol w:w="2217"/>
      </w:tblGrid>
      <w:tr w:rsidR="001148C6">
        <w:trPr>
          <w:trHeight w:val="100"/>
        </w:trPr>
        <w:tc>
          <w:tcPr>
            <w:tcW w:w="5447" w:type="dxa"/>
            <w:gridSpan w:val="6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3076" w:type="dxa"/>
            <w:gridSpan w:val="2"/>
          </w:tcPr>
          <w:p w:rsidR="001148C6" w:rsidRDefault="003A246E">
            <w:pPr>
              <w:jc w:val="center"/>
            </w:pPr>
            <w:bookmarkStart w:id="1" w:name="h.gjdgxs" w:colFirst="0" w:colLast="0"/>
            <w:bookmarkEnd w:id="1"/>
            <w:r>
              <w:rPr>
                <w:rFonts w:ascii="Arial" w:eastAsia="Arial" w:hAnsi="Arial" w:cs="Arial"/>
              </w:rPr>
              <w:t>Block ☐☐☐☐</w:t>
            </w:r>
            <w:r>
              <w:rPr>
                <w:rFonts w:ascii="Arial" w:eastAsia="Arial" w:hAnsi="Arial" w:cs="Arial"/>
              </w:rPr>
              <w:br/>
            </w:r>
          </w:p>
          <w:p w:rsidR="001148C6" w:rsidRDefault="003A246E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1   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217" w:type="dxa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</w:tr>
      <w:tr w:rsidR="001148C6">
        <w:trPr>
          <w:trHeight w:val="400"/>
        </w:trPr>
        <w:tc>
          <w:tcPr>
            <w:tcW w:w="10740" w:type="dxa"/>
            <w:gridSpan w:val="9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 xml:space="preserve">Assignment Title: </w:t>
            </w:r>
          </w:p>
        </w:tc>
      </w:tr>
      <w:tr w:rsidR="001148C6">
        <w:trPr>
          <w:trHeight w:val="420"/>
        </w:trPr>
        <w:tc>
          <w:tcPr>
            <w:tcW w:w="10740" w:type="dxa"/>
            <w:gridSpan w:val="9"/>
          </w:tcPr>
          <w:p w:rsidR="001148C6" w:rsidRDefault="003A246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Steps of the Scientific Method</w:t>
            </w:r>
          </w:p>
        </w:tc>
      </w:tr>
      <w:tr w:rsidR="001148C6">
        <w:trPr>
          <w:trHeight w:val="540"/>
        </w:trPr>
        <w:tc>
          <w:tcPr>
            <w:tcW w:w="1729" w:type="dxa"/>
            <w:gridSpan w:val="3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1.  State the               Problem</w:t>
            </w:r>
          </w:p>
        </w:tc>
        <w:tc>
          <w:tcPr>
            <w:tcW w:w="9011" w:type="dxa"/>
            <w:gridSpan w:val="6"/>
          </w:tcPr>
          <w:p w:rsidR="001148C6" w:rsidRDefault="001148C6"/>
        </w:tc>
      </w:tr>
      <w:tr w:rsidR="001148C6">
        <w:trPr>
          <w:trHeight w:val="980"/>
        </w:trPr>
        <w:tc>
          <w:tcPr>
            <w:tcW w:w="1729" w:type="dxa"/>
            <w:gridSpan w:val="3"/>
            <w:vMerge w:val="restart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2.  Hypothesis</w:t>
            </w:r>
          </w:p>
        </w:tc>
        <w:tc>
          <w:tcPr>
            <w:tcW w:w="2664" w:type="dxa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Independent Variable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hidden="0" allowOverlap="1">
                      <wp:simplePos x="0" y="0"/>
                      <wp:positionH relativeFrom="margin">
                        <wp:posOffset>1206500</wp:posOffset>
                      </wp:positionH>
                      <wp:positionV relativeFrom="paragraph">
                        <wp:posOffset>101600</wp:posOffset>
                      </wp:positionV>
                      <wp:extent cx="342900" cy="22860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5185" y="3664748"/>
                                <a:ext cx="341629" cy="230504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148C6" w:rsidRDefault="001148C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1206500</wp:posOffset>
                      </wp:positionH>
                      <wp:positionV relativeFrom="paragraph">
                        <wp:posOffset>101600</wp:posOffset>
                      </wp:positionV>
                      <wp:extent cx="342900" cy="228600"/>
                      <wp:effectExtent b="0" l="0" r="0" t="0"/>
                      <wp:wrapNone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148C6" w:rsidRDefault="001148C6"/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____________________</w:t>
            </w:r>
          </w:p>
        </w:tc>
        <w:tc>
          <w:tcPr>
            <w:tcW w:w="6347" w:type="dxa"/>
            <w:gridSpan w:val="5"/>
            <w:vMerge w:val="restart"/>
          </w:tcPr>
          <w:p w:rsidR="001148C6" w:rsidRDefault="001148C6"/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IF</w:t>
            </w: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_______________________________________________,</w:t>
            </w:r>
          </w:p>
          <w:p w:rsidR="001148C6" w:rsidRDefault="001148C6"/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THEN____________________________________________</w:t>
            </w:r>
          </w:p>
          <w:p w:rsidR="001148C6" w:rsidRDefault="003A246E"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</w:p>
          <w:p w:rsidR="001148C6" w:rsidRDefault="003A246E"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________________________________________________.</w:t>
            </w:r>
          </w:p>
        </w:tc>
      </w:tr>
      <w:tr w:rsidR="001148C6">
        <w:trPr>
          <w:trHeight w:val="1060"/>
        </w:trPr>
        <w:tc>
          <w:tcPr>
            <w:tcW w:w="1729" w:type="dxa"/>
            <w:gridSpan w:val="3"/>
            <w:vMerge/>
          </w:tcPr>
          <w:p w:rsidR="001148C6" w:rsidRDefault="001148C6"/>
        </w:tc>
        <w:tc>
          <w:tcPr>
            <w:tcW w:w="2664" w:type="dxa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Dependent Variable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hidden="0" allowOverlap="1">
                      <wp:simplePos x="0" y="0"/>
                      <wp:positionH relativeFrom="margin">
                        <wp:posOffset>1206500</wp:posOffset>
                      </wp:positionH>
                      <wp:positionV relativeFrom="paragraph">
                        <wp:posOffset>76200</wp:posOffset>
                      </wp:positionV>
                      <wp:extent cx="342900" cy="228600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5185" y="3664748"/>
                                <a:ext cx="341629" cy="230504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148C6" w:rsidRDefault="001148C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1206500</wp:posOffset>
                      </wp:positionH>
                      <wp:positionV relativeFrom="paragraph">
                        <wp:posOffset>76200</wp:posOffset>
                      </wp:positionV>
                      <wp:extent cx="342900" cy="228600"/>
                      <wp:effectExtent b="0" l="0" r="0" t="0"/>
                      <wp:wrapNone/>
                      <wp:docPr id="4" name="image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148C6" w:rsidRDefault="001148C6"/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____________________</w:t>
            </w:r>
          </w:p>
        </w:tc>
        <w:tc>
          <w:tcPr>
            <w:tcW w:w="6347" w:type="dxa"/>
            <w:gridSpan w:val="5"/>
            <w:vMerge/>
          </w:tcPr>
          <w:p w:rsidR="001148C6" w:rsidRDefault="001148C6"/>
        </w:tc>
      </w:tr>
      <w:tr w:rsidR="001148C6">
        <w:trPr>
          <w:trHeight w:val="1200"/>
        </w:trPr>
        <w:tc>
          <w:tcPr>
            <w:tcW w:w="1729" w:type="dxa"/>
            <w:gridSpan w:val="3"/>
            <w:vMerge w:val="restart"/>
          </w:tcPr>
          <w:p w:rsidR="001148C6" w:rsidRDefault="001148C6">
            <w:pPr>
              <w:spacing w:line="480" w:lineRule="auto"/>
              <w:ind w:left="113" w:right="113"/>
              <w:jc w:val="center"/>
            </w:pPr>
          </w:p>
          <w:p w:rsidR="001148C6" w:rsidRDefault="003A246E">
            <w:pPr>
              <w:spacing w:line="48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3.  Experiment</w:t>
            </w:r>
          </w:p>
          <w:p w:rsidR="001148C6" w:rsidRDefault="001148C6">
            <w:pPr>
              <w:ind w:left="113" w:right="113"/>
            </w:pPr>
          </w:p>
          <w:p w:rsidR="001148C6" w:rsidRDefault="001148C6">
            <w:pPr>
              <w:ind w:left="113" w:right="113"/>
            </w:pPr>
          </w:p>
        </w:tc>
        <w:tc>
          <w:tcPr>
            <w:tcW w:w="2664" w:type="dxa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Control</w:t>
            </w:r>
          </w:p>
        </w:tc>
        <w:tc>
          <w:tcPr>
            <w:tcW w:w="6347" w:type="dxa"/>
            <w:gridSpan w:val="5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Materials</w:t>
            </w:r>
          </w:p>
        </w:tc>
      </w:tr>
      <w:tr w:rsidR="001148C6">
        <w:trPr>
          <w:trHeight w:val="300"/>
        </w:trPr>
        <w:tc>
          <w:tcPr>
            <w:tcW w:w="1729" w:type="dxa"/>
            <w:gridSpan w:val="3"/>
            <w:vMerge/>
          </w:tcPr>
          <w:p w:rsidR="001148C6" w:rsidRDefault="001148C6"/>
        </w:tc>
        <w:tc>
          <w:tcPr>
            <w:tcW w:w="9011" w:type="dxa"/>
            <w:gridSpan w:val="6"/>
          </w:tcPr>
          <w:p w:rsidR="001148C6" w:rsidRDefault="003A246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Procedures (list steps)  </w:t>
            </w:r>
          </w:p>
        </w:tc>
      </w:tr>
      <w:tr w:rsidR="001148C6">
        <w:trPr>
          <w:trHeight w:val="420"/>
        </w:trPr>
        <w:tc>
          <w:tcPr>
            <w:tcW w:w="1729" w:type="dxa"/>
            <w:gridSpan w:val="3"/>
            <w:vMerge/>
          </w:tcPr>
          <w:p w:rsidR="001148C6" w:rsidRDefault="001148C6"/>
        </w:tc>
        <w:tc>
          <w:tcPr>
            <w:tcW w:w="3978" w:type="dxa"/>
            <w:gridSpan w:val="4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5033" w:type="dxa"/>
            <w:gridSpan w:val="2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</w:tr>
      <w:tr w:rsidR="001148C6">
        <w:trPr>
          <w:trHeight w:val="420"/>
        </w:trPr>
        <w:tc>
          <w:tcPr>
            <w:tcW w:w="1729" w:type="dxa"/>
            <w:gridSpan w:val="3"/>
            <w:vMerge/>
          </w:tcPr>
          <w:p w:rsidR="001148C6" w:rsidRDefault="001148C6"/>
        </w:tc>
        <w:tc>
          <w:tcPr>
            <w:tcW w:w="3978" w:type="dxa"/>
            <w:gridSpan w:val="4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5033" w:type="dxa"/>
            <w:gridSpan w:val="2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</w:tr>
      <w:tr w:rsidR="001148C6">
        <w:trPr>
          <w:trHeight w:val="420"/>
        </w:trPr>
        <w:tc>
          <w:tcPr>
            <w:tcW w:w="1729" w:type="dxa"/>
            <w:gridSpan w:val="3"/>
            <w:vMerge/>
          </w:tcPr>
          <w:p w:rsidR="001148C6" w:rsidRDefault="001148C6"/>
        </w:tc>
        <w:tc>
          <w:tcPr>
            <w:tcW w:w="3978" w:type="dxa"/>
            <w:gridSpan w:val="4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5033" w:type="dxa"/>
            <w:gridSpan w:val="2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</w:tr>
      <w:tr w:rsidR="001148C6">
        <w:trPr>
          <w:trHeight w:val="420"/>
        </w:trPr>
        <w:tc>
          <w:tcPr>
            <w:tcW w:w="1729" w:type="dxa"/>
            <w:gridSpan w:val="3"/>
            <w:vMerge/>
          </w:tcPr>
          <w:p w:rsidR="001148C6" w:rsidRDefault="001148C6"/>
        </w:tc>
        <w:tc>
          <w:tcPr>
            <w:tcW w:w="3978" w:type="dxa"/>
            <w:gridSpan w:val="4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5033" w:type="dxa"/>
            <w:gridSpan w:val="2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9.</w:t>
            </w:r>
          </w:p>
        </w:tc>
      </w:tr>
      <w:tr w:rsidR="001148C6">
        <w:trPr>
          <w:trHeight w:val="420"/>
        </w:trPr>
        <w:tc>
          <w:tcPr>
            <w:tcW w:w="1729" w:type="dxa"/>
            <w:gridSpan w:val="3"/>
            <w:vMerge/>
          </w:tcPr>
          <w:p w:rsidR="001148C6" w:rsidRDefault="001148C6"/>
        </w:tc>
        <w:tc>
          <w:tcPr>
            <w:tcW w:w="3978" w:type="dxa"/>
            <w:gridSpan w:val="4"/>
            <w:tcBorders>
              <w:bottom w:val="single" w:sz="4" w:space="0" w:color="000000"/>
            </w:tcBorders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5033" w:type="dxa"/>
            <w:gridSpan w:val="2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10.</w:t>
            </w:r>
          </w:p>
        </w:tc>
      </w:tr>
      <w:tr w:rsidR="001148C6">
        <w:trPr>
          <w:trHeight w:val="2400"/>
        </w:trPr>
        <w:tc>
          <w:tcPr>
            <w:tcW w:w="1223" w:type="dxa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4. Record and Analyze</w:t>
            </w:r>
          </w:p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draw tables/charts to record data in this space)</w:t>
            </w:r>
          </w:p>
          <w:p w:rsidR="001148C6" w:rsidRDefault="001148C6"/>
          <w:p w:rsidR="001148C6" w:rsidRDefault="001148C6"/>
          <w:p w:rsidR="001148C6" w:rsidRDefault="001148C6"/>
          <w:p w:rsidR="001148C6" w:rsidRDefault="001148C6"/>
          <w:p w:rsidR="001148C6" w:rsidRDefault="001148C6"/>
          <w:p w:rsidR="001148C6" w:rsidRDefault="001148C6"/>
        </w:tc>
        <w:tc>
          <w:tcPr>
            <w:tcW w:w="9517" w:type="dxa"/>
            <w:gridSpan w:val="8"/>
            <w:tcBorders>
              <w:left w:val="nil"/>
            </w:tcBorders>
          </w:tcPr>
          <w:p w:rsidR="001148C6" w:rsidRDefault="001148C6"/>
          <w:p w:rsidR="001148C6" w:rsidRDefault="001148C6"/>
          <w:p w:rsidR="001148C6" w:rsidRDefault="001148C6"/>
          <w:p w:rsidR="001148C6" w:rsidRDefault="001148C6"/>
          <w:p w:rsidR="001148C6" w:rsidRDefault="001148C6"/>
          <w:p w:rsidR="001148C6" w:rsidRDefault="001148C6"/>
          <w:p w:rsidR="001148C6" w:rsidRDefault="001148C6"/>
          <w:p w:rsidR="001148C6" w:rsidRDefault="001148C6"/>
          <w:p w:rsidR="001148C6" w:rsidRDefault="001148C6"/>
          <w:p w:rsidR="001148C6" w:rsidRDefault="001148C6"/>
          <w:p w:rsidR="001148C6" w:rsidRDefault="001148C6"/>
          <w:p w:rsidR="001148C6" w:rsidRDefault="001148C6"/>
          <w:p w:rsidR="001148C6" w:rsidRDefault="001148C6"/>
          <w:p w:rsidR="001148C6" w:rsidRDefault="001148C6"/>
          <w:p w:rsidR="001148C6" w:rsidRDefault="001148C6"/>
        </w:tc>
      </w:tr>
      <w:tr w:rsidR="001148C6">
        <w:trPr>
          <w:trHeight w:val="420"/>
        </w:trPr>
        <w:tc>
          <w:tcPr>
            <w:tcW w:w="1632" w:type="dxa"/>
            <w:gridSpan w:val="2"/>
            <w:vMerge w:val="restart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5. Conclusion</w:t>
            </w:r>
          </w:p>
        </w:tc>
        <w:tc>
          <w:tcPr>
            <w:tcW w:w="3490" w:type="dxa"/>
            <w:gridSpan w:val="3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Did your data support or refute your hypothesis?</w:t>
            </w:r>
          </w:p>
        </w:tc>
        <w:tc>
          <w:tcPr>
            <w:tcW w:w="5618" w:type="dxa"/>
            <w:gridSpan w:val="4"/>
          </w:tcPr>
          <w:p w:rsidR="001148C6" w:rsidRDefault="001148C6"/>
        </w:tc>
      </w:tr>
      <w:tr w:rsidR="001148C6">
        <w:trPr>
          <w:trHeight w:val="420"/>
        </w:trPr>
        <w:tc>
          <w:tcPr>
            <w:tcW w:w="1632" w:type="dxa"/>
            <w:gridSpan w:val="2"/>
            <w:vMerge/>
          </w:tcPr>
          <w:p w:rsidR="001148C6" w:rsidRDefault="001148C6"/>
        </w:tc>
        <w:tc>
          <w:tcPr>
            <w:tcW w:w="3490" w:type="dxa"/>
            <w:gridSpan w:val="3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>What would you do to improve the experiment in the future?</w:t>
            </w:r>
          </w:p>
        </w:tc>
        <w:tc>
          <w:tcPr>
            <w:tcW w:w="5618" w:type="dxa"/>
            <w:gridSpan w:val="4"/>
          </w:tcPr>
          <w:p w:rsidR="001148C6" w:rsidRDefault="001148C6"/>
        </w:tc>
      </w:tr>
      <w:tr w:rsidR="001148C6">
        <w:trPr>
          <w:trHeight w:val="420"/>
        </w:trPr>
        <w:tc>
          <w:tcPr>
            <w:tcW w:w="1632" w:type="dxa"/>
            <w:gridSpan w:val="2"/>
            <w:vMerge/>
          </w:tcPr>
          <w:p w:rsidR="001148C6" w:rsidRDefault="001148C6"/>
        </w:tc>
        <w:tc>
          <w:tcPr>
            <w:tcW w:w="3490" w:type="dxa"/>
            <w:gridSpan w:val="3"/>
          </w:tcPr>
          <w:p w:rsidR="001148C6" w:rsidRDefault="003A246E">
            <w:r>
              <w:rPr>
                <w:rFonts w:ascii="Arial" w:eastAsia="Arial" w:hAnsi="Arial" w:cs="Arial"/>
                <w:sz w:val="22"/>
                <w:szCs w:val="22"/>
              </w:rPr>
              <w:t xml:space="preserve">What did you learn about this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topic?</w:t>
            </w:r>
          </w:p>
        </w:tc>
        <w:tc>
          <w:tcPr>
            <w:tcW w:w="5618" w:type="dxa"/>
            <w:gridSpan w:val="4"/>
          </w:tcPr>
          <w:p w:rsidR="001148C6" w:rsidRDefault="001148C6">
            <w:pPr>
              <w:keepNext/>
            </w:pPr>
          </w:p>
        </w:tc>
      </w:tr>
    </w:tbl>
    <w:p w:rsidR="001148C6" w:rsidRDefault="003A246E">
      <w:r>
        <w:rPr>
          <w:noProof/>
        </w:rPr>
        <w:lastRenderedPageBreak/>
        <w:drawing>
          <wp:inline distT="0" distB="0" distL="114300" distR="114300">
            <wp:extent cx="6670675" cy="870648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0675" cy="8706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148C6">
      <w:headerReference w:type="default" r:id="rId9"/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6E" w:rsidRDefault="003A246E" w:rsidP="003A246E">
      <w:r>
        <w:separator/>
      </w:r>
    </w:p>
  </w:endnote>
  <w:endnote w:type="continuationSeparator" w:id="0">
    <w:p w:rsidR="003A246E" w:rsidRDefault="003A246E" w:rsidP="003A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6E" w:rsidRDefault="003A246E" w:rsidP="003A246E">
      <w:r>
        <w:separator/>
      </w:r>
    </w:p>
  </w:footnote>
  <w:footnote w:type="continuationSeparator" w:id="0">
    <w:p w:rsidR="003A246E" w:rsidRDefault="003A246E" w:rsidP="003A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6E" w:rsidRPr="003A246E" w:rsidRDefault="003A246E" w:rsidP="003A246E">
    <w:pPr>
      <w:pStyle w:val="Header"/>
      <w:jc w:val="center"/>
      <w:rPr>
        <w:b/>
      </w:rPr>
    </w:pPr>
    <w:r w:rsidRPr="003A246E">
      <w:rPr>
        <w:b/>
      </w:rPr>
      <w:t>Lab Report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48C6"/>
    <w:rsid w:val="001148C6"/>
    <w:rsid w:val="003A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6E"/>
  </w:style>
  <w:style w:type="paragraph" w:styleId="Footer">
    <w:name w:val="footer"/>
    <w:basedOn w:val="Normal"/>
    <w:link w:val="FooterChar"/>
    <w:uiPriority w:val="99"/>
    <w:unhideWhenUsed/>
    <w:rsid w:val="003A2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6E"/>
  </w:style>
  <w:style w:type="paragraph" w:styleId="Footer">
    <w:name w:val="footer"/>
    <w:basedOn w:val="Normal"/>
    <w:link w:val="FooterChar"/>
    <w:uiPriority w:val="99"/>
    <w:unhideWhenUsed/>
    <w:rsid w:val="003A2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0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Boyer, Zachary B</dc:creator>
  <cp:lastModifiedBy>Administrator</cp:lastModifiedBy>
  <cp:revision>2</cp:revision>
  <dcterms:created xsi:type="dcterms:W3CDTF">2015-09-02T13:44:00Z</dcterms:created>
  <dcterms:modified xsi:type="dcterms:W3CDTF">2015-09-02T13:44:00Z</dcterms:modified>
</cp:coreProperties>
</file>